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7FD1669E" w14:textId="3C955E82" w:rsidR="000702C5" w:rsidRDefault="003431E5" w:rsidP="0025770C">
      <w:pPr>
        <w:jc w:val="both"/>
        <w:rPr>
          <w:sz w:val="56"/>
          <w:szCs w:val="56"/>
        </w:rPr>
      </w:pPr>
      <w:r>
        <w:rPr>
          <w:sz w:val="56"/>
          <w:szCs w:val="56"/>
        </w:rPr>
        <w:t>Actividades complementarias</w:t>
      </w:r>
      <w:r w:rsidR="002353F5" w:rsidRPr="002353F5">
        <w:rPr>
          <w:sz w:val="56"/>
          <w:szCs w:val="56"/>
        </w:rPr>
        <w:t xml:space="preserve"> del curso.</w:t>
      </w:r>
    </w:p>
    <w:p w14:paraId="70466F80" w14:textId="03945789" w:rsidR="00A55302" w:rsidRDefault="00C04B50" w:rsidP="0025770C">
      <w:pPr>
        <w:jc w:val="both"/>
        <w:rPr>
          <w:sz w:val="28"/>
          <w:szCs w:val="28"/>
        </w:rPr>
      </w:pPr>
      <w:r>
        <w:rPr>
          <w:sz w:val="28"/>
          <w:szCs w:val="28"/>
        </w:rPr>
        <w:t>Para este segundo módulo te</w:t>
      </w:r>
      <w:r w:rsidR="00A55302">
        <w:rPr>
          <w:sz w:val="28"/>
          <w:szCs w:val="28"/>
        </w:rPr>
        <w:t xml:space="preserve"> hemos seleccionado las siguientes actividades</w:t>
      </w:r>
      <w:r w:rsidR="00464133">
        <w:rPr>
          <w:sz w:val="28"/>
          <w:szCs w:val="28"/>
        </w:rPr>
        <w:t>:</w:t>
      </w:r>
    </w:p>
    <w:p w14:paraId="77B708C9" w14:textId="77777777" w:rsidR="000702C5" w:rsidRDefault="000702C5" w:rsidP="0025770C">
      <w:pPr>
        <w:jc w:val="both"/>
        <w:rPr>
          <w:sz w:val="28"/>
          <w:szCs w:val="28"/>
        </w:rPr>
      </w:pPr>
    </w:p>
    <w:p w14:paraId="43D8F218" w14:textId="224A320D" w:rsidR="000702C5" w:rsidRDefault="000702C5" w:rsidP="0025770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Instrucciones: </w:t>
      </w:r>
      <w:r w:rsidRPr="000702C5">
        <w:rPr>
          <w:i/>
          <w:sz w:val="28"/>
          <w:szCs w:val="28"/>
        </w:rPr>
        <w:t>Responde las siguientes preguntas en este mismo Word, guarda los cambio</w:t>
      </w:r>
      <w:r w:rsidR="003431E5">
        <w:rPr>
          <w:i/>
          <w:sz w:val="28"/>
          <w:szCs w:val="28"/>
        </w:rPr>
        <w:t>s y envíanoslo a través del botón de subir documentos</w:t>
      </w:r>
      <w:r w:rsidRPr="000702C5">
        <w:rPr>
          <w:i/>
          <w:sz w:val="28"/>
          <w:szCs w:val="28"/>
        </w:rPr>
        <w:t xml:space="preserve">. </w:t>
      </w:r>
    </w:p>
    <w:p w14:paraId="341B7521" w14:textId="77777777" w:rsidR="000702C5" w:rsidRDefault="000702C5" w:rsidP="0025770C">
      <w:pPr>
        <w:jc w:val="both"/>
        <w:rPr>
          <w:sz w:val="28"/>
          <w:szCs w:val="28"/>
        </w:rPr>
      </w:pPr>
    </w:p>
    <w:p w14:paraId="45FD386F" w14:textId="6E862A8D" w:rsidR="002353F5" w:rsidRPr="002353F5" w:rsidRDefault="002353F5" w:rsidP="0025770C">
      <w:pPr>
        <w:jc w:val="both"/>
        <w:rPr>
          <w:sz w:val="28"/>
          <w:szCs w:val="28"/>
        </w:rPr>
      </w:pPr>
      <w:r w:rsidRPr="002353F5">
        <w:rPr>
          <w:sz w:val="28"/>
          <w:szCs w:val="28"/>
        </w:rPr>
        <w:t>1.- ¿</w:t>
      </w:r>
      <w:r w:rsidR="00464133">
        <w:rPr>
          <w:sz w:val="28"/>
          <w:szCs w:val="28"/>
        </w:rPr>
        <w:t>En qué consiste el método Delphi</w:t>
      </w:r>
      <w:r w:rsidRPr="002353F5">
        <w:rPr>
          <w:sz w:val="28"/>
          <w:szCs w:val="28"/>
        </w:rPr>
        <w:t>?</w:t>
      </w:r>
    </w:p>
    <w:p w14:paraId="230D7CB4" w14:textId="45F19EE1" w:rsidR="002353F5" w:rsidRPr="002353F5" w:rsidRDefault="000702C5" w:rsidP="00257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="00464133">
        <w:rPr>
          <w:sz w:val="28"/>
          <w:szCs w:val="28"/>
        </w:rPr>
        <w:t>¿Cómo utilizas el marketing</w:t>
      </w:r>
      <w:r w:rsidR="000C2018">
        <w:rPr>
          <w:sz w:val="28"/>
          <w:szCs w:val="28"/>
        </w:rPr>
        <w:t>, en tu labor</w:t>
      </w:r>
      <w:r w:rsidR="00464133">
        <w:rPr>
          <w:sz w:val="28"/>
          <w:szCs w:val="28"/>
        </w:rPr>
        <w:t xml:space="preserve"> como comercial?</w:t>
      </w:r>
    </w:p>
    <w:p w14:paraId="70DD97F3" w14:textId="020E4534" w:rsidR="002353F5" w:rsidRDefault="002353F5" w:rsidP="0025770C">
      <w:pPr>
        <w:jc w:val="both"/>
        <w:rPr>
          <w:sz w:val="28"/>
          <w:szCs w:val="28"/>
        </w:rPr>
      </w:pPr>
      <w:r w:rsidRPr="002353F5">
        <w:rPr>
          <w:sz w:val="28"/>
          <w:szCs w:val="28"/>
        </w:rPr>
        <w:t xml:space="preserve">3.- </w:t>
      </w:r>
      <w:r w:rsidR="000C2018">
        <w:rPr>
          <w:sz w:val="28"/>
          <w:szCs w:val="28"/>
        </w:rPr>
        <w:t>¿Cuáles son las motivaciones del consumidor?</w:t>
      </w:r>
    </w:p>
    <w:p w14:paraId="0B345B0A" w14:textId="6776CD22" w:rsidR="000702C5" w:rsidRDefault="000702C5" w:rsidP="0025770C">
      <w:pPr>
        <w:jc w:val="both"/>
        <w:rPr>
          <w:sz w:val="28"/>
          <w:szCs w:val="28"/>
        </w:rPr>
      </w:pPr>
    </w:p>
    <w:p w14:paraId="369E02E9" w14:textId="66E279D6" w:rsidR="005F39BB" w:rsidRDefault="005F39BB" w:rsidP="005F39BB">
      <w:pPr>
        <w:jc w:val="center"/>
        <w:rPr>
          <w:sz w:val="28"/>
          <w:szCs w:val="28"/>
        </w:rPr>
      </w:pPr>
      <w:r>
        <w:rPr>
          <w:sz w:val="28"/>
          <w:szCs w:val="28"/>
        </w:rPr>
        <w:t>Tarea web</w:t>
      </w:r>
    </w:p>
    <w:p w14:paraId="236923F4" w14:textId="136ECF61" w:rsidR="000C2018" w:rsidRDefault="00345816" w:rsidP="00257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 tarea no se contesta en el Word. Para realizar esta tarea deberás entrar en la web del curso, </w:t>
      </w:r>
      <w:r w:rsidR="003431E5">
        <w:rPr>
          <w:sz w:val="28"/>
          <w:szCs w:val="28"/>
        </w:rPr>
        <w:t xml:space="preserve">y dentro del blog </w:t>
      </w:r>
      <w:r>
        <w:rPr>
          <w:sz w:val="28"/>
          <w:szCs w:val="28"/>
        </w:rPr>
        <w:t>en Aula,</w:t>
      </w:r>
      <w:r w:rsidR="005F39BB">
        <w:rPr>
          <w:sz w:val="28"/>
          <w:szCs w:val="28"/>
        </w:rPr>
        <w:t xml:space="preserve"> buscar la entrada de</w:t>
      </w:r>
      <w:r w:rsidR="00464133">
        <w:rPr>
          <w:sz w:val="28"/>
          <w:szCs w:val="28"/>
        </w:rPr>
        <w:t xml:space="preserve"> la pirámide de </w:t>
      </w:r>
      <w:proofErr w:type="spellStart"/>
      <w:r w:rsidR="00464133">
        <w:rPr>
          <w:sz w:val="28"/>
          <w:szCs w:val="28"/>
        </w:rPr>
        <w:t>Maslow</w:t>
      </w:r>
      <w:proofErr w:type="spellEnd"/>
      <w:r w:rsidR="000C2018">
        <w:rPr>
          <w:sz w:val="28"/>
          <w:szCs w:val="28"/>
        </w:rPr>
        <w:t xml:space="preserve"> y responder la siguiente cuestión: </w:t>
      </w:r>
    </w:p>
    <w:p w14:paraId="6CEED92A" w14:textId="44051498" w:rsidR="00C04B50" w:rsidRDefault="00C04B50" w:rsidP="00257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Enlace directo al artículo: </w:t>
      </w:r>
      <w:hyperlink r:id="rId8" w:history="1">
        <w:r>
          <w:rPr>
            <w:rStyle w:val="Hipervnculo"/>
          </w:rPr>
          <w:t xml:space="preserve">La pirámide de </w:t>
        </w:r>
        <w:proofErr w:type="spellStart"/>
        <w:r>
          <w:rPr>
            <w:rStyle w:val="Hipervnculo"/>
          </w:rPr>
          <w:t>Maslow</w:t>
        </w:r>
        <w:proofErr w:type="spellEnd"/>
        <w:r>
          <w:rPr>
            <w:rStyle w:val="Hipervnculo"/>
          </w:rPr>
          <w:t xml:space="preserve"> - Valera Business Training</w:t>
        </w:r>
      </w:hyperlink>
    </w:p>
    <w:p w14:paraId="1689F258" w14:textId="77777777" w:rsidR="000C2018" w:rsidRDefault="000C2018" w:rsidP="00257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¿Consideras, tal y como se afirma en el texto, que la pirámide de </w:t>
      </w:r>
      <w:proofErr w:type="spellStart"/>
      <w:r>
        <w:rPr>
          <w:sz w:val="28"/>
          <w:szCs w:val="28"/>
        </w:rPr>
        <w:t>Maslow</w:t>
      </w:r>
      <w:proofErr w:type="spellEnd"/>
      <w:r>
        <w:rPr>
          <w:sz w:val="28"/>
          <w:szCs w:val="28"/>
        </w:rPr>
        <w:t xml:space="preserve"> sigue teniendo plena vigencia?</w:t>
      </w:r>
    </w:p>
    <w:p w14:paraId="02190677" w14:textId="592D837D" w:rsidR="000702C5" w:rsidRPr="002353F5" w:rsidRDefault="000C2018" w:rsidP="0025770C">
      <w:pPr>
        <w:jc w:val="both"/>
        <w:rPr>
          <w:sz w:val="28"/>
          <w:szCs w:val="28"/>
        </w:rPr>
      </w:pPr>
      <w:r>
        <w:rPr>
          <w:sz w:val="28"/>
          <w:szCs w:val="28"/>
        </w:rPr>
        <w:t>Déjanos tu respuesta razonada.</w:t>
      </w:r>
      <w:bookmarkStart w:id="0" w:name="_GoBack"/>
      <w:bookmarkEnd w:id="0"/>
    </w:p>
    <w:p w14:paraId="72AC45CD" w14:textId="77777777" w:rsidR="00F06B42" w:rsidRPr="0025770C" w:rsidRDefault="00F06B42" w:rsidP="0025770C">
      <w:pPr>
        <w:jc w:val="both"/>
        <w:rPr>
          <w:sz w:val="24"/>
          <w:szCs w:val="24"/>
        </w:rPr>
      </w:pPr>
    </w:p>
    <w:sectPr w:rsidR="00F06B42" w:rsidRPr="0025770C" w:rsidSect="009E6E02">
      <w:headerReference w:type="default" r:id="rId9"/>
      <w:footerReference w:type="default" r:id="rId10"/>
      <w:pgSz w:w="11906" w:h="16838"/>
      <w:pgMar w:top="1417" w:right="1701" w:bottom="1417" w:left="1701" w:header="708" w:footer="8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2D034" w14:textId="77777777" w:rsidR="00047911" w:rsidRDefault="00047911" w:rsidP="00BB4746">
      <w:pPr>
        <w:spacing w:after="0" w:line="240" w:lineRule="auto"/>
      </w:pPr>
      <w:r>
        <w:separator/>
      </w:r>
    </w:p>
  </w:endnote>
  <w:endnote w:type="continuationSeparator" w:id="0">
    <w:p w14:paraId="1D31C3C6" w14:textId="77777777" w:rsidR="00047911" w:rsidRDefault="00047911" w:rsidP="00BB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9D6F4" w14:textId="5670B4EB" w:rsidR="00B034E6" w:rsidRDefault="009E6E02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7AA3BE" wp14:editId="5AD5E2D7">
              <wp:simplePos x="0" y="0"/>
              <wp:positionH relativeFrom="rightMargin">
                <wp:posOffset>28575</wp:posOffset>
              </wp:positionH>
              <wp:positionV relativeFrom="bottomMargin">
                <wp:posOffset>74930</wp:posOffset>
              </wp:positionV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543DF6" w14:textId="77777777" w:rsidR="009E6E02" w:rsidRDefault="009E6E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04B50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2.25pt;margin-top:5.9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" fillcolor="black [3213]" stroked="f" strokeweight="3pt">
              <v:textbox>
                <w:txbxContent>
                  <w:p w14:paraId="37543DF6" w14:textId="77777777" w:rsidR="009E6E02" w:rsidRDefault="009E6E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04B50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808080" w:themeColor="background1" w:themeShade="80"/>
        <w:lang w:eastAsia="es-ES"/>
      </w:rPr>
      <w:drawing>
        <wp:anchor distT="0" distB="0" distL="114300" distR="114300" simplePos="0" relativeHeight="251662336" behindDoc="0" locked="0" layoutInCell="1" allowOverlap="1" wp14:anchorId="7961D3AE" wp14:editId="3CD974FC">
          <wp:simplePos x="0" y="0"/>
          <wp:positionH relativeFrom="margin">
            <wp:align>left</wp:align>
          </wp:positionH>
          <wp:positionV relativeFrom="paragraph">
            <wp:posOffset>128905</wp:posOffset>
          </wp:positionV>
          <wp:extent cx="1846580" cy="507365"/>
          <wp:effectExtent l="0" t="0" r="1270" b="6985"/>
          <wp:wrapNone/>
          <wp:docPr id="5" name="Imagen 5" descr="Imagen que contiene objeto&#10;&#10;Descripción generada con confianza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1_WEB_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lang w:eastAsia="es-ES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B1CD5C4" wp14:editId="73CE786B">
              <wp:simplePos x="0" y="0"/>
              <wp:positionH relativeFrom="margin">
                <wp:posOffset>-88900</wp:posOffset>
              </wp:positionH>
              <wp:positionV relativeFrom="bottomMargin">
                <wp:posOffset>-77470</wp:posOffset>
              </wp:positionV>
              <wp:extent cx="5962650" cy="254000"/>
              <wp:effectExtent l="0" t="0" r="0" b="1270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2650" cy="254000"/>
                        <a:chOff x="-19111" y="-145370"/>
                        <a:chExt cx="5981761" cy="257175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-19111" y="-145370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Fecha"/>
                              <w:tag w:val=""/>
                              <w:id w:val="-809626362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0D766CE" w14:textId="015A5D02" w:rsidR="009E6E02" w:rsidRDefault="009E6E02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328FB092" w14:textId="77777777" w:rsidR="009E6E02" w:rsidRDefault="009E6E0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4B1CD5C4" id="Grupo 37" o:spid="_x0000_s1027" style="position:absolute;margin-left:-7pt;margin-top:-6.1pt;width:469.5pt;height:20pt;z-index:251660288;mso-wrap-distance-left:0;mso-wrap-distance-right:0;mso-position-horizontal-relative:margin;mso-position-vertical-relative:bottom-margin-area;mso-width-relative:margin;mso-height-relative:margin" coordorigin="-191,-1453" coordsize="5981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">
              <v:rect id="Rectángulo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9" type="#_x0000_t202" style="position:absolute;left:-191;top:-1453;width:59435;height:257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Fecha"/>
                        <w:tag w:val=""/>
                        <w:id w:val="-809626362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0D766CE" w14:textId="015A5D02" w:rsidR="009E6E02" w:rsidRDefault="009E6E02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328FB092" w14:textId="77777777" w:rsidR="009E6E02" w:rsidRDefault="009E6E0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6B00A" w14:textId="77777777" w:rsidR="00047911" w:rsidRDefault="00047911" w:rsidP="00BB4746">
      <w:pPr>
        <w:spacing w:after="0" w:line="240" w:lineRule="auto"/>
      </w:pPr>
      <w:r>
        <w:separator/>
      </w:r>
    </w:p>
  </w:footnote>
  <w:footnote w:type="continuationSeparator" w:id="0">
    <w:p w14:paraId="106F9193" w14:textId="77777777" w:rsidR="00047911" w:rsidRDefault="00047911" w:rsidP="00BB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E63F6" w14:textId="2656DC7D" w:rsidR="00204C2D" w:rsidRDefault="00204C2D" w:rsidP="00204C2D">
    <w:pPr>
      <w:pStyle w:val="Encabezado"/>
      <w:pBdr>
        <w:bottom w:val="single" w:sz="4" w:space="1" w:color="auto"/>
      </w:pBdr>
      <w:rPr>
        <w:rFonts w:ascii="Franklin Gothic Demi Cond" w:hAnsi="Franklin Gothic Demi Cond"/>
      </w:rPr>
    </w:pPr>
    <w:r w:rsidRPr="00204C2D">
      <w:rPr>
        <w:rFonts w:ascii="Franklin Gothic Demi Cond" w:eastAsia="DengXian" w:hAnsi="Franklin Gothic Demi Cond"/>
      </w:rPr>
      <w:t>COMERCIAL TOP VENTAS</w:t>
    </w:r>
    <w:r>
      <w:ptab w:relativeTo="margin" w:alignment="center" w:leader="none"/>
    </w:r>
    <w:r>
      <w:ptab w:relativeTo="margin" w:alignment="right" w:leader="none"/>
    </w:r>
    <w:r w:rsidR="00FB6123">
      <w:rPr>
        <w:rFonts w:ascii="Franklin Gothic Demi Cond" w:hAnsi="Franklin Gothic Demi Cond"/>
      </w:rPr>
      <w:t>Módulo 2</w:t>
    </w:r>
  </w:p>
  <w:p w14:paraId="5E5A986F" w14:textId="77777777" w:rsidR="00204C2D" w:rsidRDefault="00204C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410"/>
    <w:multiLevelType w:val="hybridMultilevel"/>
    <w:tmpl w:val="102820AC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D5A41"/>
    <w:multiLevelType w:val="hybridMultilevel"/>
    <w:tmpl w:val="BC4408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5B"/>
    <w:multiLevelType w:val="multilevel"/>
    <w:tmpl w:val="489E5F2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16C83493"/>
    <w:multiLevelType w:val="hybridMultilevel"/>
    <w:tmpl w:val="12383A9A"/>
    <w:lvl w:ilvl="0" w:tplc="7FE84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224F4"/>
    <w:multiLevelType w:val="hybridMultilevel"/>
    <w:tmpl w:val="381C1AF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6293F"/>
    <w:multiLevelType w:val="hybridMultilevel"/>
    <w:tmpl w:val="A622FDE4"/>
    <w:lvl w:ilvl="0" w:tplc="8D7416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11"/>
    <w:rsid w:val="0004497A"/>
    <w:rsid w:val="00047911"/>
    <w:rsid w:val="00050324"/>
    <w:rsid w:val="00067A58"/>
    <w:rsid w:val="000702C5"/>
    <w:rsid w:val="0008509B"/>
    <w:rsid w:val="00085EA0"/>
    <w:rsid w:val="000971C6"/>
    <w:rsid w:val="000B6EE7"/>
    <w:rsid w:val="000C2018"/>
    <w:rsid w:val="000C6F60"/>
    <w:rsid w:val="001012BC"/>
    <w:rsid w:val="001478CD"/>
    <w:rsid w:val="001523CD"/>
    <w:rsid w:val="001558DB"/>
    <w:rsid w:val="001814B7"/>
    <w:rsid w:val="0019082B"/>
    <w:rsid w:val="001C51A4"/>
    <w:rsid w:val="001F0DAF"/>
    <w:rsid w:val="001F377B"/>
    <w:rsid w:val="00204C2D"/>
    <w:rsid w:val="00206685"/>
    <w:rsid w:val="002169C6"/>
    <w:rsid w:val="002231DF"/>
    <w:rsid w:val="0023234D"/>
    <w:rsid w:val="002353F5"/>
    <w:rsid w:val="00253CE2"/>
    <w:rsid w:val="0025770C"/>
    <w:rsid w:val="00296A3A"/>
    <w:rsid w:val="002A2D7D"/>
    <w:rsid w:val="002B7F6C"/>
    <w:rsid w:val="0031045E"/>
    <w:rsid w:val="00331C1A"/>
    <w:rsid w:val="003431E5"/>
    <w:rsid w:val="00345816"/>
    <w:rsid w:val="003663A1"/>
    <w:rsid w:val="0037431B"/>
    <w:rsid w:val="003A49B0"/>
    <w:rsid w:val="003C1D24"/>
    <w:rsid w:val="003F0600"/>
    <w:rsid w:val="00401E3D"/>
    <w:rsid w:val="00423538"/>
    <w:rsid w:val="004325B1"/>
    <w:rsid w:val="00464133"/>
    <w:rsid w:val="004925BC"/>
    <w:rsid w:val="004C5D83"/>
    <w:rsid w:val="004E2AFD"/>
    <w:rsid w:val="004E58A8"/>
    <w:rsid w:val="005064C4"/>
    <w:rsid w:val="005B7FB3"/>
    <w:rsid w:val="005D6BCE"/>
    <w:rsid w:val="005D6FCA"/>
    <w:rsid w:val="005F39BB"/>
    <w:rsid w:val="00602DDC"/>
    <w:rsid w:val="00632DA7"/>
    <w:rsid w:val="00636B01"/>
    <w:rsid w:val="00660182"/>
    <w:rsid w:val="0068199C"/>
    <w:rsid w:val="006A2EE9"/>
    <w:rsid w:val="006A7166"/>
    <w:rsid w:val="006A775D"/>
    <w:rsid w:val="006A7FE6"/>
    <w:rsid w:val="006B467F"/>
    <w:rsid w:val="006B4E98"/>
    <w:rsid w:val="006B79CC"/>
    <w:rsid w:val="00704BCB"/>
    <w:rsid w:val="00737213"/>
    <w:rsid w:val="0076268F"/>
    <w:rsid w:val="007B4CF3"/>
    <w:rsid w:val="007C722B"/>
    <w:rsid w:val="007F40F6"/>
    <w:rsid w:val="00834C34"/>
    <w:rsid w:val="00836D57"/>
    <w:rsid w:val="00863029"/>
    <w:rsid w:val="00883706"/>
    <w:rsid w:val="008A456D"/>
    <w:rsid w:val="008B5682"/>
    <w:rsid w:val="008C390F"/>
    <w:rsid w:val="008D3904"/>
    <w:rsid w:val="008D41BF"/>
    <w:rsid w:val="008F3AFA"/>
    <w:rsid w:val="00900546"/>
    <w:rsid w:val="00906C1D"/>
    <w:rsid w:val="00907131"/>
    <w:rsid w:val="0091009A"/>
    <w:rsid w:val="0091025A"/>
    <w:rsid w:val="009211AC"/>
    <w:rsid w:val="009261E5"/>
    <w:rsid w:val="00931B39"/>
    <w:rsid w:val="00940928"/>
    <w:rsid w:val="0094461F"/>
    <w:rsid w:val="00956290"/>
    <w:rsid w:val="009E6E02"/>
    <w:rsid w:val="00A55302"/>
    <w:rsid w:val="00A81EF1"/>
    <w:rsid w:val="00AF1D12"/>
    <w:rsid w:val="00B034E6"/>
    <w:rsid w:val="00B11811"/>
    <w:rsid w:val="00B17095"/>
    <w:rsid w:val="00B5535A"/>
    <w:rsid w:val="00B81D14"/>
    <w:rsid w:val="00BB4746"/>
    <w:rsid w:val="00C04B50"/>
    <w:rsid w:val="00C31B1E"/>
    <w:rsid w:val="00C409E1"/>
    <w:rsid w:val="00C65741"/>
    <w:rsid w:val="00C835B0"/>
    <w:rsid w:val="00CC31A9"/>
    <w:rsid w:val="00CC4B3D"/>
    <w:rsid w:val="00CE5213"/>
    <w:rsid w:val="00D02FF8"/>
    <w:rsid w:val="00D0382B"/>
    <w:rsid w:val="00D54C28"/>
    <w:rsid w:val="00D74564"/>
    <w:rsid w:val="00D97735"/>
    <w:rsid w:val="00DE6160"/>
    <w:rsid w:val="00E02F24"/>
    <w:rsid w:val="00E510CE"/>
    <w:rsid w:val="00EA4E6F"/>
    <w:rsid w:val="00EC7ECF"/>
    <w:rsid w:val="00ED52AF"/>
    <w:rsid w:val="00EE24DC"/>
    <w:rsid w:val="00F06B42"/>
    <w:rsid w:val="00F22D20"/>
    <w:rsid w:val="00F246C6"/>
    <w:rsid w:val="00F46DE0"/>
    <w:rsid w:val="00F72C09"/>
    <w:rsid w:val="00F906DE"/>
    <w:rsid w:val="00FB6123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07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B"/>
  </w:style>
  <w:style w:type="paragraph" w:styleId="Ttulo1">
    <w:name w:val="heading 1"/>
    <w:basedOn w:val="Normal"/>
    <w:next w:val="Normal"/>
    <w:link w:val="Ttulo1Car"/>
    <w:uiPriority w:val="9"/>
    <w:qFormat/>
    <w:rsid w:val="00704BCB"/>
    <w:pPr>
      <w:keepNext/>
      <w:keepLines/>
      <w:numPr>
        <w:numId w:val="1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4BCB"/>
    <w:pPr>
      <w:keepNext/>
      <w:keepLines/>
      <w:numPr>
        <w:ilvl w:val="1"/>
        <w:numId w:val="1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4BCB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4BCB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4BCB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4BCB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4BCB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4BCB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4BCB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3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746"/>
  </w:style>
  <w:style w:type="paragraph" w:styleId="Piedepgina">
    <w:name w:val="footer"/>
    <w:basedOn w:val="Normal"/>
    <w:link w:val="PiedepginaCar"/>
    <w:uiPriority w:val="99"/>
    <w:unhideWhenUsed/>
    <w:rsid w:val="00BB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746"/>
  </w:style>
  <w:style w:type="character" w:customStyle="1" w:styleId="Ttulo1Car">
    <w:name w:val="Título 1 Car"/>
    <w:basedOn w:val="Fuentedeprrafopredeter"/>
    <w:link w:val="Ttulo1"/>
    <w:uiPriority w:val="9"/>
    <w:rsid w:val="00704BC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4BC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4BC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4BC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4BC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4BC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4B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4B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4B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04B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04B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4BC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4BC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704BCB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704BCB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704BCB"/>
    <w:rPr>
      <w:i/>
      <w:iCs/>
      <w:color w:val="auto"/>
    </w:rPr>
  </w:style>
  <w:style w:type="paragraph" w:styleId="Sinespaciado">
    <w:name w:val="No Spacing"/>
    <w:uiPriority w:val="1"/>
    <w:qFormat/>
    <w:rsid w:val="00704BC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4BC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04BCB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4BC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4BCB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704BCB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04BCB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704BCB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04BCB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704BCB"/>
    <w:rPr>
      <w:b w:val="0"/>
      <w:bCs w:val="0"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4BCB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1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04B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B"/>
  </w:style>
  <w:style w:type="paragraph" w:styleId="Ttulo1">
    <w:name w:val="heading 1"/>
    <w:basedOn w:val="Normal"/>
    <w:next w:val="Normal"/>
    <w:link w:val="Ttulo1Car"/>
    <w:uiPriority w:val="9"/>
    <w:qFormat/>
    <w:rsid w:val="00704BCB"/>
    <w:pPr>
      <w:keepNext/>
      <w:keepLines/>
      <w:numPr>
        <w:numId w:val="1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4BCB"/>
    <w:pPr>
      <w:keepNext/>
      <w:keepLines/>
      <w:numPr>
        <w:ilvl w:val="1"/>
        <w:numId w:val="1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4BCB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4BCB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4BCB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4BCB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4BCB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4BCB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4BCB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3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746"/>
  </w:style>
  <w:style w:type="paragraph" w:styleId="Piedepgina">
    <w:name w:val="footer"/>
    <w:basedOn w:val="Normal"/>
    <w:link w:val="PiedepginaCar"/>
    <w:uiPriority w:val="99"/>
    <w:unhideWhenUsed/>
    <w:rsid w:val="00BB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746"/>
  </w:style>
  <w:style w:type="character" w:customStyle="1" w:styleId="Ttulo1Car">
    <w:name w:val="Título 1 Car"/>
    <w:basedOn w:val="Fuentedeprrafopredeter"/>
    <w:link w:val="Ttulo1"/>
    <w:uiPriority w:val="9"/>
    <w:rsid w:val="00704BC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4BC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4BC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4BC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4BC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4BC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4B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4B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4B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04B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04B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4BC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4BC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704BCB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704BCB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704BCB"/>
    <w:rPr>
      <w:i/>
      <w:iCs/>
      <w:color w:val="auto"/>
    </w:rPr>
  </w:style>
  <w:style w:type="paragraph" w:styleId="Sinespaciado">
    <w:name w:val="No Spacing"/>
    <w:uiPriority w:val="1"/>
    <w:qFormat/>
    <w:rsid w:val="00704BC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4BC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04BCB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4BC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4BCB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704BCB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04BCB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704BCB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04BCB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704BCB"/>
    <w:rPr>
      <w:b w:val="0"/>
      <w:bCs w:val="0"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4BCB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1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04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erabusinesstraining.com/la-piramide-de-maslo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GONZALEZ DIAZ</dc:creator>
  <cp:lastModifiedBy>javier</cp:lastModifiedBy>
  <cp:revision>4</cp:revision>
  <dcterms:created xsi:type="dcterms:W3CDTF">2020-12-30T09:22:00Z</dcterms:created>
  <dcterms:modified xsi:type="dcterms:W3CDTF">2020-12-30T10:31:00Z</dcterms:modified>
</cp:coreProperties>
</file>